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B6607A">
        <w:rPr>
          <w:b/>
          <w:sz w:val="28"/>
          <w:szCs w:val="28"/>
        </w:rPr>
        <w:t>Monday 1</w:t>
      </w:r>
      <w:r w:rsidR="00A46F26">
        <w:rPr>
          <w:b/>
          <w:sz w:val="28"/>
          <w:szCs w:val="28"/>
        </w:rPr>
        <w:t>2</w:t>
      </w:r>
      <w:r w:rsidR="00A74599" w:rsidRPr="00A74599">
        <w:rPr>
          <w:b/>
          <w:sz w:val="28"/>
          <w:szCs w:val="28"/>
          <w:vertAlign w:val="superscript"/>
        </w:rPr>
        <w:t>th</w:t>
      </w:r>
      <w:r w:rsidR="00B6607A">
        <w:rPr>
          <w:b/>
          <w:sz w:val="28"/>
          <w:szCs w:val="28"/>
        </w:rPr>
        <w:t xml:space="preserve"> </w:t>
      </w:r>
      <w:r w:rsidR="00A46F26">
        <w:rPr>
          <w:b/>
          <w:sz w:val="28"/>
          <w:szCs w:val="28"/>
        </w:rPr>
        <w:t>Decem</w:t>
      </w:r>
      <w:r w:rsidR="00BA7306">
        <w:rPr>
          <w:b/>
          <w:sz w:val="28"/>
          <w:szCs w:val="28"/>
        </w:rPr>
        <w:t>ber</w:t>
      </w:r>
      <w:r w:rsidR="00454205">
        <w:rPr>
          <w:b/>
          <w:sz w:val="28"/>
          <w:szCs w:val="28"/>
        </w:rPr>
        <w:t xml:space="preserve"> 2016</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A46F26">
        <w:t>06.12</w:t>
      </w:r>
      <w:r w:rsidR="00237123" w:rsidRPr="004F5FD5">
        <w:t>.1</w:t>
      </w:r>
      <w:r w:rsidR="00454205">
        <w:t>6</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8157CC">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 xml:space="preserve">To authorise the signing of the minutes of </w:t>
      </w:r>
      <w:r w:rsidR="00F85F38">
        <w:rPr>
          <w:sz w:val="20"/>
          <w:szCs w:val="20"/>
        </w:rPr>
        <w:t>14</w:t>
      </w:r>
      <w:r w:rsidR="00D57F8A" w:rsidRPr="00D57F8A">
        <w:rPr>
          <w:sz w:val="20"/>
          <w:szCs w:val="20"/>
          <w:vertAlign w:val="superscript"/>
        </w:rPr>
        <w:t>th</w:t>
      </w:r>
      <w:r w:rsidR="00F85F38">
        <w:rPr>
          <w:sz w:val="20"/>
          <w:szCs w:val="20"/>
        </w:rPr>
        <w:t xml:space="preserve"> November</w:t>
      </w:r>
      <w:r w:rsidR="00D57F8A" w:rsidRPr="00D57F8A">
        <w:rPr>
          <w:sz w:val="20"/>
          <w:szCs w:val="20"/>
        </w:rPr>
        <w:t xml:space="preserve"> 2016 parish</w:t>
      </w:r>
      <w:r w:rsidR="00CD68EE" w:rsidRPr="00D57F8A">
        <w:rPr>
          <w:sz w:val="20"/>
          <w:szCs w:val="20"/>
        </w:rPr>
        <w:t xml:space="preserve"> </w:t>
      </w:r>
      <w:proofErr w:type="gramStart"/>
      <w:r w:rsidR="00CD68EE" w:rsidRPr="00D57F8A">
        <w:rPr>
          <w:sz w:val="20"/>
          <w:szCs w:val="20"/>
        </w:rPr>
        <w:t xml:space="preserve">council </w:t>
      </w:r>
      <w:r w:rsidR="00FD6829" w:rsidRPr="00D57F8A">
        <w:rPr>
          <w:sz w:val="20"/>
          <w:szCs w:val="20"/>
        </w:rPr>
        <w:t>meeting</w:t>
      </w:r>
      <w:proofErr w:type="gramEnd"/>
      <w:r w:rsidR="00F85F38">
        <w:rPr>
          <w:sz w:val="20"/>
          <w:szCs w:val="20"/>
        </w:rPr>
        <w:t xml:space="preserve"> and the 21</w:t>
      </w:r>
      <w:r w:rsidR="00F85F38" w:rsidRPr="00F85F38">
        <w:rPr>
          <w:sz w:val="20"/>
          <w:szCs w:val="20"/>
          <w:vertAlign w:val="superscript"/>
        </w:rPr>
        <w:t>st</w:t>
      </w:r>
      <w:r w:rsidR="00F85F38">
        <w:rPr>
          <w:sz w:val="20"/>
          <w:szCs w:val="20"/>
        </w:rPr>
        <w:t xml:space="preserve"> November 2016 Extraordinary parish council meeting</w:t>
      </w:r>
      <w:r w:rsidR="00FD6829" w:rsidRPr="00D57F8A">
        <w:rPr>
          <w:sz w:val="20"/>
          <w:szCs w:val="20"/>
        </w:rPr>
        <w:t xml:space="preserve"> as a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2740F3" w:rsidRDefault="000F4B6E" w:rsidP="00D23D65">
      <w:pPr>
        <w:pStyle w:val="ListParagraph"/>
        <w:numPr>
          <w:ilvl w:val="0"/>
          <w:numId w:val="1"/>
        </w:numPr>
        <w:ind w:hanging="720"/>
        <w:rPr>
          <w:b/>
          <w:sz w:val="24"/>
          <w:szCs w:val="24"/>
        </w:rPr>
      </w:pPr>
      <w:r>
        <w:rPr>
          <w:b/>
          <w:sz w:val="24"/>
          <w:szCs w:val="24"/>
        </w:rPr>
        <w:t>Lock Access Group</w:t>
      </w:r>
    </w:p>
    <w:p w:rsidR="004277F8" w:rsidRDefault="00BA7BE2" w:rsidP="00D23D65">
      <w:pPr>
        <w:pStyle w:val="ListParagraph"/>
        <w:numPr>
          <w:ilvl w:val="0"/>
          <w:numId w:val="1"/>
        </w:numPr>
        <w:ind w:hanging="720"/>
        <w:rPr>
          <w:b/>
          <w:sz w:val="24"/>
          <w:szCs w:val="24"/>
        </w:rPr>
      </w:pPr>
      <w:r>
        <w:rPr>
          <w:b/>
          <w:sz w:val="24"/>
          <w:szCs w:val="24"/>
        </w:rPr>
        <w:t xml:space="preserve">Flood risk at </w:t>
      </w:r>
      <w:r w:rsidR="00D50D78">
        <w:rPr>
          <w:b/>
          <w:sz w:val="24"/>
          <w:szCs w:val="24"/>
        </w:rPr>
        <w:t xml:space="preserve">the </w:t>
      </w:r>
      <w:r>
        <w:rPr>
          <w:b/>
          <w:sz w:val="24"/>
          <w:szCs w:val="24"/>
        </w:rPr>
        <w:t>Lock</w:t>
      </w:r>
      <w:r w:rsidR="004277F8">
        <w:rPr>
          <w:b/>
          <w:sz w:val="24"/>
          <w:szCs w:val="24"/>
        </w:rPr>
        <w:t>:</w:t>
      </w:r>
      <w:r w:rsidR="00A0406A">
        <w:rPr>
          <w:b/>
          <w:sz w:val="24"/>
          <w:szCs w:val="24"/>
        </w:rPr>
        <w:t xml:space="preserve"> </w:t>
      </w:r>
      <w:r>
        <w:rPr>
          <w:sz w:val="20"/>
          <w:szCs w:val="20"/>
        </w:rPr>
        <w:t xml:space="preserve">to discuss Mr Winks correspondence </w:t>
      </w:r>
    </w:p>
    <w:p w:rsidR="0022290B" w:rsidRPr="008157CC" w:rsidRDefault="0022290B" w:rsidP="00D23D65">
      <w:pPr>
        <w:pStyle w:val="ListParagraph"/>
        <w:numPr>
          <w:ilvl w:val="0"/>
          <w:numId w:val="1"/>
        </w:numPr>
        <w:ind w:hanging="720"/>
        <w:rPr>
          <w:b/>
          <w:sz w:val="20"/>
          <w:szCs w:val="20"/>
        </w:rPr>
      </w:pPr>
      <w:r>
        <w:rPr>
          <w:b/>
          <w:sz w:val="24"/>
          <w:szCs w:val="24"/>
        </w:rPr>
        <w:t xml:space="preserve">Appleton Parochial Church Committee: </w:t>
      </w:r>
      <w:r w:rsidRPr="0022290B">
        <w:rPr>
          <w:sz w:val="20"/>
          <w:szCs w:val="20"/>
        </w:rPr>
        <w:t>To consider a request for a grant</w:t>
      </w:r>
      <w:r w:rsidR="005075C3">
        <w:rPr>
          <w:sz w:val="20"/>
          <w:szCs w:val="20"/>
        </w:rPr>
        <w:t xml:space="preserve"> for 2017</w:t>
      </w:r>
    </w:p>
    <w:p w:rsidR="00D67921" w:rsidRPr="00D67921" w:rsidRDefault="00D67921" w:rsidP="00D23D65">
      <w:pPr>
        <w:pStyle w:val="ListParagraph"/>
        <w:numPr>
          <w:ilvl w:val="0"/>
          <w:numId w:val="1"/>
        </w:numPr>
        <w:ind w:hanging="720"/>
        <w:rPr>
          <w:b/>
          <w:sz w:val="20"/>
          <w:szCs w:val="20"/>
        </w:rPr>
      </w:pPr>
      <w:r>
        <w:rPr>
          <w:b/>
          <w:sz w:val="24"/>
          <w:szCs w:val="24"/>
        </w:rPr>
        <w:t xml:space="preserve">Comet bus Service: </w:t>
      </w:r>
      <w:r w:rsidR="009D5E27" w:rsidRPr="00D50D78">
        <w:rPr>
          <w:sz w:val="20"/>
          <w:szCs w:val="20"/>
        </w:rPr>
        <w:t xml:space="preserve">To discuss funding and setting up </w:t>
      </w:r>
      <w:r w:rsidR="00D50D78">
        <w:rPr>
          <w:sz w:val="20"/>
          <w:szCs w:val="20"/>
        </w:rPr>
        <w:t xml:space="preserve">a </w:t>
      </w:r>
      <w:r w:rsidR="009D5E27" w:rsidRPr="00D50D78">
        <w:rPr>
          <w:sz w:val="20"/>
          <w:szCs w:val="20"/>
        </w:rPr>
        <w:t>bus group</w:t>
      </w:r>
    </w:p>
    <w:p w:rsidR="00D67921" w:rsidRPr="00C71C88" w:rsidRDefault="00C71C88" w:rsidP="00D23D65">
      <w:pPr>
        <w:pStyle w:val="ListParagraph"/>
        <w:numPr>
          <w:ilvl w:val="0"/>
          <w:numId w:val="1"/>
        </w:numPr>
        <w:ind w:hanging="720"/>
        <w:rPr>
          <w:b/>
          <w:sz w:val="24"/>
          <w:szCs w:val="24"/>
        </w:rPr>
      </w:pPr>
      <w:r w:rsidRPr="00C71C88">
        <w:rPr>
          <w:b/>
          <w:sz w:val="24"/>
          <w:szCs w:val="24"/>
        </w:rPr>
        <w:t>Green Lane</w:t>
      </w:r>
      <w:r w:rsidR="00E5704C">
        <w:rPr>
          <w:b/>
          <w:sz w:val="24"/>
          <w:szCs w:val="24"/>
        </w:rPr>
        <w:t xml:space="preserve">: </w:t>
      </w:r>
      <w:r w:rsidR="00E5704C" w:rsidRPr="00E5704C">
        <w:rPr>
          <w:sz w:val="20"/>
          <w:szCs w:val="20"/>
        </w:rPr>
        <w:t xml:space="preserve">To discuss the </w:t>
      </w:r>
      <w:r w:rsidR="000F4B6E">
        <w:rPr>
          <w:sz w:val="20"/>
          <w:szCs w:val="20"/>
        </w:rPr>
        <w:t>surface condition</w:t>
      </w:r>
      <w:r w:rsidR="00E5704C" w:rsidRPr="00E5704C">
        <w:rPr>
          <w:sz w:val="20"/>
          <w:szCs w:val="20"/>
        </w:rPr>
        <w:t xml:space="preserve"> of the lane</w:t>
      </w:r>
    </w:p>
    <w:p w:rsidR="00D61ADB" w:rsidRPr="009D5E27" w:rsidRDefault="00C71C88" w:rsidP="009D5E27">
      <w:pPr>
        <w:pStyle w:val="ListParagraph"/>
        <w:numPr>
          <w:ilvl w:val="0"/>
          <w:numId w:val="1"/>
        </w:numPr>
        <w:ind w:hanging="720"/>
        <w:rPr>
          <w:b/>
          <w:sz w:val="24"/>
          <w:szCs w:val="24"/>
        </w:rPr>
      </w:pPr>
      <w:r w:rsidRPr="00C71C88">
        <w:rPr>
          <w:b/>
          <w:sz w:val="24"/>
          <w:szCs w:val="24"/>
        </w:rPr>
        <w:t>Rainbow Bridge</w:t>
      </w:r>
      <w:r w:rsidR="00E5704C">
        <w:rPr>
          <w:b/>
          <w:sz w:val="24"/>
          <w:szCs w:val="24"/>
        </w:rPr>
        <w:t xml:space="preserve">: </w:t>
      </w:r>
      <w:r w:rsidR="00E5704C" w:rsidRPr="00E5704C">
        <w:rPr>
          <w:sz w:val="20"/>
          <w:szCs w:val="20"/>
        </w:rPr>
        <w:t>To discuss the state of disrepair of the bridge</w:t>
      </w:r>
    </w:p>
    <w:p w:rsidR="00D83DC9" w:rsidRPr="009D5E27" w:rsidRDefault="00D61ADB" w:rsidP="009D5E27">
      <w:pPr>
        <w:pStyle w:val="ListParagraph"/>
        <w:numPr>
          <w:ilvl w:val="0"/>
          <w:numId w:val="1"/>
        </w:numPr>
        <w:ind w:hanging="720"/>
        <w:rPr>
          <w:b/>
          <w:sz w:val="24"/>
          <w:szCs w:val="24"/>
        </w:rPr>
      </w:pPr>
      <w:r>
        <w:rPr>
          <w:b/>
          <w:sz w:val="24"/>
          <w:szCs w:val="24"/>
        </w:rPr>
        <w:t xml:space="preserve">BT </w:t>
      </w:r>
      <w:r w:rsidR="009B11AD">
        <w:rPr>
          <w:b/>
          <w:sz w:val="24"/>
          <w:szCs w:val="24"/>
        </w:rPr>
        <w:t>Phone</w:t>
      </w:r>
      <w:r w:rsidR="000F4B6E">
        <w:rPr>
          <w:b/>
          <w:sz w:val="24"/>
          <w:szCs w:val="24"/>
        </w:rPr>
        <w:t xml:space="preserve"> </w:t>
      </w:r>
      <w:r w:rsidR="009B11AD">
        <w:rPr>
          <w:b/>
          <w:sz w:val="24"/>
          <w:szCs w:val="24"/>
        </w:rPr>
        <w:t xml:space="preserve">box </w:t>
      </w:r>
      <w:r>
        <w:rPr>
          <w:b/>
          <w:sz w:val="24"/>
          <w:szCs w:val="24"/>
        </w:rPr>
        <w:t>Consultation</w:t>
      </w:r>
      <w:r w:rsidR="00E5704C">
        <w:rPr>
          <w:b/>
          <w:sz w:val="24"/>
          <w:szCs w:val="24"/>
        </w:rPr>
        <w:t xml:space="preserve">: </w:t>
      </w:r>
      <w:r w:rsidR="00E5704C" w:rsidRPr="00E5704C">
        <w:rPr>
          <w:sz w:val="20"/>
          <w:szCs w:val="20"/>
        </w:rPr>
        <w:t>To discuss the removal of the phone box’s in the parish</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p>
    <w:p w:rsidR="00716571" w:rsidRDefault="00716571" w:rsidP="00716571">
      <w:pPr>
        <w:spacing w:line="240" w:lineRule="auto"/>
        <w:rPr>
          <w:b/>
          <w:sz w:val="24"/>
          <w:szCs w:val="24"/>
        </w:rPr>
      </w:pPr>
      <w:r w:rsidRPr="00716571">
        <w:rPr>
          <w:b/>
          <w:sz w:val="24"/>
          <w:szCs w:val="24"/>
        </w:rPr>
        <w:t>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3032"/>
        <w:gridCol w:w="4239"/>
      </w:tblGrid>
      <w:tr w:rsidR="00716571" w:rsidTr="00A0406A">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003386" w:rsidRDefault="00A0406A" w:rsidP="005C05CC">
            <w:pPr>
              <w:pStyle w:val="ListParagraph"/>
              <w:ind w:left="0"/>
              <w:rPr>
                <w:b/>
              </w:rPr>
            </w:pPr>
            <w:r w:rsidRPr="00A0406A">
              <w:rPr>
                <w:b/>
              </w:rPr>
              <w:t>P16/V2892/HH</w:t>
            </w:r>
          </w:p>
        </w:tc>
        <w:tc>
          <w:tcPr>
            <w:tcW w:w="3032" w:type="dxa"/>
          </w:tcPr>
          <w:p w:rsidR="00716571" w:rsidRPr="009E22B5" w:rsidRDefault="00A0406A" w:rsidP="005C05CC">
            <w:pPr>
              <w:rPr>
                <w:bCs/>
                <w:sz w:val="20"/>
                <w:szCs w:val="20"/>
              </w:rPr>
            </w:pPr>
            <w:r w:rsidRPr="00A0406A">
              <w:rPr>
                <w:bCs/>
                <w:sz w:val="20"/>
                <w:szCs w:val="20"/>
              </w:rPr>
              <w:t>7 Town Furlong Appleton Abingdon Oxfordshire OX13 5JW</w:t>
            </w:r>
          </w:p>
        </w:tc>
        <w:tc>
          <w:tcPr>
            <w:tcW w:w="4239" w:type="dxa"/>
          </w:tcPr>
          <w:p w:rsidR="00716571" w:rsidRPr="00284656" w:rsidRDefault="00A0406A" w:rsidP="005C05CC">
            <w:pPr>
              <w:rPr>
                <w:sz w:val="20"/>
                <w:szCs w:val="20"/>
              </w:rPr>
            </w:pPr>
            <w:r w:rsidRPr="00A0406A">
              <w:rPr>
                <w:sz w:val="20"/>
                <w:szCs w:val="20"/>
              </w:rPr>
              <w:t>Demolition of garage and erection of side extension.</w:t>
            </w:r>
          </w:p>
        </w:tc>
      </w:tr>
    </w:tbl>
    <w:p w:rsidR="0093176F" w:rsidRPr="00D20775" w:rsidRDefault="0093176F" w:rsidP="0015715B">
      <w:pPr>
        <w:spacing w:after="0" w:line="240" w:lineRule="auto"/>
        <w:rPr>
          <w:b/>
          <w:sz w:val="24"/>
          <w:szCs w:val="24"/>
        </w:rPr>
      </w:pPr>
    </w:p>
    <w:p w:rsidR="00C37836" w:rsidRPr="002A4F6B" w:rsidRDefault="00D23D65" w:rsidP="00C37836">
      <w:pPr>
        <w:pStyle w:val="ListParagraph"/>
        <w:numPr>
          <w:ilvl w:val="0"/>
          <w:numId w:val="1"/>
        </w:numPr>
        <w:ind w:hanging="720"/>
        <w:rPr>
          <w:b/>
          <w:sz w:val="24"/>
          <w:szCs w:val="24"/>
          <w:u w:val="single"/>
        </w:rPr>
      </w:pPr>
      <w:r w:rsidRPr="002A4F6B">
        <w:rPr>
          <w:b/>
          <w:sz w:val="24"/>
          <w:szCs w:val="24"/>
          <w:u w:val="single"/>
        </w:rPr>
        <w:t>Finance</w:t>
      </w:r>
    </w:p>
    <w:p w:rsidR="0093176F" w:rsidRDefault="0093176F" w:rsidP="00601216">
      <w:pPr>
        <w:rPr>
          <w:sz w:val="20"/>
          <w:szCs w:val="20"/>
        </w:rPr>
      </w:pPr>
      <w:r>
        <w:rPr>
          <w:b/>
          <w:sz w:val="24"/>
          <w:szCs w:val="24"/>
        </w:rPr>
        <w:t xml:space="preserve">Budget 2017-18: </w:t>
      </w:r>
      <w:r>
        <w:rPr>
          <w:sz w:val="20"/>
          <w:szCs w:val="20"/>
        </w:rPr>
        <w:t xml:space="preserve">To discuss proposed budget </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1899"/>
      </w:tblGrid>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p>
        </w:tc>
      </w:tr>
      <w:tr w:rsidR="00C37836" w:rsidTr="0083492F">
        <w:tc>
          <w:tcPr>
            <w:tcW w:w="851" w:type="dxa"/>
          </w:tcPr>
          <w:p w:rsidR="00C37836" w:rsidRPr="000C4FBB" w:rsidRDefault="00BE6929" w:rsidP="005C05CC">
            <w:pPr>
              <w:pStyle w:val="ListParagraph"/>
              <w:ind w:left="0"/>
              <w:jc w:val="center"/>
              <w:rPr>
                <w:b/>
                <w:sz w:val="24"/>
                <w:szCs w:val="24"/>
              </w:rPr>
            </w:pPr>
            <w:r>
              <w:rPr>
                <w:b/>
                <w:sz w:val="24"/>
                <w:szCs w:val="24"/>
              </w:rPr>
              <w:t>360</w:t>
            </w:r>
          </w:p>
        </w:tc>
        <w:tc>
          <w:tcPr>
            <w:tcW w:w="6747" w:type="dxa"/>
          </w:tcPr>
          <w:p w:rsidR="00C37836" w:rsidRPr="000C4FBB" w:rsidRDefault="00C37836" w:rsidP="0054193F">
            <w:pPr>
              <w:rPr>
                <w:b/>
                <w:sz w:val="24"/>
                <w:szCs w:val="24"/>
              </w:rPr>
            </w:pPr>
            <w:r>
              <w:rPr>
                <w:b/>
                <w:sz w:val="24"/>
                <w:szCs w:val="24"/>
              </w:rPr>
              <w:t xml:space="preserve">Clerks Salary and expenses </w:t>
            </w:r>
            <w:r w:rsidR="00BE6929">
              <w:rPr>
                <w:b/>
                <w:sz w:val="24"/>
                <w:szCs w:val="24"/>
              </w:rPr>
              <w:t>(Novem</w:t>
            </w:r>
            <w:r w:rsidR="0054193F">
              <w:rPr>
                <w:b/>
                <w:sz w:val="24"/>
                <w:szCs w:val="24"/>
              </w:rPr>
              <w:t>ber</w:t>
            </w:r>
            <w:r>
              <w:rPr>
                <w:b/>
                <w:sz w:val="24"/>
                <w:szCs w:val="24"/>
              </w:rPr>
              <w:t>)</w:t>
            </w:r>
          </w:p>
        </w:tc>
        <w:tc>
          <w:tcPr>
            <w:tcW w:w="1899" w:type="dxa"/>
          </w:tcPr>
          <w:p w:rsidR="00C37836" w:rsidRPr="00291266" w:rsidRDefault="00C37836"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83492F">
        <w:tc>
          <w:tcPr>
            <w:tcW w:w="851" w:type="dxa"/>
          </w:tcPr>
          <w:p w:rsidR="00C37836" w:rsidRPr="000C4FBB" w:rsidRDefault="00C0369C" w:rsidP="005C05CC">
            <w:pPr>
              <w:pStyle w:val="ListParagraph"/>
              <w:ind w:left="0"/>
              <w:jc w:val="center"/>
              <w:rPr>
                <w:b/>
                <w:sz w:val="24"/>
                <w:szCs w:val="24"/>
              </w:rPr>
            </w:pPr>
            <w:r>
              <w:rPr>
                <w:b/>
                <w:sz w:val="24"/>
                <w:szCs w:val="24"/>
              </w:rPr>
              <w:t>361</w:t>
            </w:r>
          </w:p>
        </w:tc>
        <w:tc>
          <w:tcPr>
            <w:tcW w:w="6747" w:type="dxa"/>
          </w:tcPr>
          <w:p w:rsidR="00C37836" w:rsidRPr="00436B35" w:rsidRDefault="00C0369C" w:rsidP="0054193F">
            <w:pPr>
              <w:rPr>
                <w:sz w:val="20"/>
                <w:szCs w:val="20"/>
              </w:rPr>
            </w:pPr>
            <w:r w:rsidRPr="00C0369C">
              <w:rPr>
                <w:b/>
                <w:sz w:val="24"/>
                <w:szCs w:val="24"/>
              </w:rPr>
              <w:t>Appleton Evergreen</w:t>
            </w:r>
            <w:r>
              <w:rPr>
                <w:b/>
                <w:sz w:val="24"/>
                <w:szCs w:val="24"/>
              </w:rPr>
              <w:t xml:space="preserve">: </w:t>
            </w:r>
            <w:r w:rsidR="00436B35">
              <w:rPr>
                <w:sz w:val="20"/>
                <w:szCs w:val="20"/>
              </w:rPr>
              <w:t>Section 137 donation</w:t>
            </w:r>
          </w:p>
        </w:tc>
        <w:tc>
          <w:tcPr>
            <w:tcW w:w="1899" w:type="dxa"/>
          </w:tcPr>
          <w:p w:rsidR="00C0369C" w:rsidRPr="00291266" w:rsidRDefault="00C0369C" w:rsidP="00C0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£70</w:t>
            </w:r>
          </w:p>
        </w:tc>
      </w:tr>
      <w:tr w:rsidR="00C37836" w:rsidTr="0083492F">
        <w:tc>
          <w:tcPr>
            <w:tcW w:w="851" w:type="dxa"/>
          </w:tcPr>
          <w:p w:rsidR="00C37836" w:rsidRDefault="00D67921" w:rsidP="00D67921">
            <w:pPr>
              <w:pStyle w:val="ListParagraph"/>
              <w:ind w:left="0"/>
              <w:jc w:val="center"/>
              <w:rPr>
                <w:b/>
                <w:sz w:val="24"/>
                <w:szCs w:val="24"/>
              </w:rPr>
            </w:pPr>
            <w:r>
              <w:rPr>
                <w:b/>
                <w:sz w:val="24"/>
                <w:szCs w:val="24"/>
              </w:rPr>
              <w:t>362</w:t>
            </w:r>
          </w:p>
        </w:tc>
        <w:tc>
          <w:tcPr>
            <w:tcW w:w="6747" w:type="dxa"/>
          </w:tcPr>
          <w:p w:rsidR="00C37836" w:rsidRPr="00D67921" w:rsidRDefault="00D67921" w:rsidP="005C05CC">
            <w:pPr>
              <w:pStyle w:val="ListParagraph"/>
              <w:ind w:left="0"/>
              <w:rPr>
                <w:b/>
                <w:sz w:val="24"/>
                <w:szCs w:val="24"/>
              </w:rPr>
            </w:pPr>
            <w:r w:rsidRPr="00D67921">
              <w:rPr>
                <w:b/>
                <w:sz w:val="24"/>
                <w:szCs w:val="24"/>
              </w:rPr>
              <w:t>Citizen Advice Service:</w:t>
            </w:r>
            <w:r w:rsidR="00436B35">
              <w:rPr>
                <w:b/>
                <w:sz w:val="24"/>
                <w:szCs w:val="24"/>
              </w:rPr>
              <w:t xml:space="preserve"> </w:t>
            </w:r>
            <w:r w:rsidR="00436B35">
              <w:rPr>
                <w:sz w:val="20"/>
                <w:szCs w:val="20"/>
              </w:rPr>
              <w:t>Section 137 donation</w:t>
            </w:r>
          </w:p>
        </w:tc>
        <w:tc>
          <w:tcPr>
            <w:tcW w:w="1899" w:type="dxa"/>
          </w:tcPr>
          <w:p w:rsidR="00C37836" w:rsidRPr="00AC661F" w:rsidRDefault="00D67921" w:rsidP="005C05CC">
            <w:pPr>
              <w:pStyle w:val="ListParagraph"/>
              <w:ind w:left="0"/>
              <w:jc w:val="center"/>
              <w:rPr>
                <w:sz w:val="24"/>
                <w:szCs w:val="24"/>
              </w:rPr>
            </w:pPr>
            <w:r>
              <w:rPr>
                <w:sz w:val="24"/>
                <w:szCs w:val="24"/>
              </w:rPr>
              <w:t>£50</w:t>
            </w:r>
          </w:p>
        </w:tc>
      </w:tr>
      <w:tr w:rsidR="00C37836" w:rsidTr="0083492F">
        <w:tc>
          <w:tcPr>
            <w:tcW w:w="851" w:type="dxa"/>
          </w:tcPr>
          <w:p w:rsidR="00C37836" w:rsidRDefault="00E5704C" w:rsidP="005C05CC">
            <w:pPr>
              <w:pStyle w:val="ListParagraph"/>
              <w:ind w:left="0"/>
              <w:jc w:val="center"/>
              <w:rPr>
                <w:b/>
                <w:sz w:val="24"/>
                <w:szCs w:val="24"/>
              </w:rPr>
            </w:pPr>
            <w:r>
              <w:rPr>
                <w:b/>
                <w:sz w:val="24"/>
                <w:szCs w:val="24"/>
              </w:rPr>
              <w:t>363</w:t>
            </w:r>
          </w:p>
        </w:tc>
        <w:tc>
          <w:tcPr>
            <w:tcW w:w="6747" w:type="dxa"/>
          </w:tcPr>
          <w:p w:rsidR="00C37836" w:rsidRPr="00E5704C" w:rsidRDefault="00E5704C" w:rsidP="005C05CC">
            <w:pPr>
              <w:pStyle w:val="ListParagraph"/>
              <w:ind w:left="0"/>
              <w:rPr>
                <w:b/>
                <w:sz w:val="24"/>
                <w:szCs w:val="24"/>
              </w:rPr>
            </w:pPr>
            <w:r w:rsidRPr="00E5704C">
              <w:rPr>
                <w:b/>
                <w:sz w:val="24"/>
                <w:szCs w:val="24"/>
              </w:rPr>
              <w:t>Appleton Village Hall Committee</w:t>
            </w:r>
            <w:r>
              <w:rPr>
                <w:b/>
                <w:sz w:val="24"/>
                <w:szCs w:val="24"/>
              </w:rPr>
              <w:t>:</w:t>
            </w:r>
            <w:r w:rsidR="00436B35">
              <w:rPr>
                <w:sz w:val="20"/>
                <w:szCs w:val="20"/>
              </w:rPr>
              <w:t xml:space="preserve"> Section 137 donation</w:t>
            </w:r>
          </w:p>
        </w:tc>
        <w:tc>
          <w:tcPr>
            <w:tcW w:w="1899" w:type="dxa"/>
          </w:tcPr>
          <w:p w:rsidR="00C37836" w:rsidRPr="00AC661F" w:rsidRDefault="00E5704C" w:rsidP="00E5704C">
            <w:pPr>
              <w:pStyle w:val="ListParagraph"/>
              <w:ind w:left="0"/>
              <w:jc w:val="center"/>
              <w:rPr>
                <w:sz w:val="24"/>
                <w:szCs w:val="24"/>
              </w:rPr>
            </w:pPr>
            <w:r>
              <w:rPr>
                <w:sz w:val="24"/>
                <w:szCs w:val="24"/>
              </w:rPr>
              <w:t>£1000</w:t>
            </w:r>
          </w:p>
        </w:tc>
      </w:tr>
      <w:tr w:rsidR="00D8609D" w:rsidRPr="00291266" w:rsidTr="0083492F">
        <w:tc>
          <w:tcPr>
            <w:tcW w:w="7598" w:type="dxa"/>
            <w:gridSpan w:val="2"/>
          </w:tcPr>
          <w:p w:rsidR="00D8609D" w:rsidRPr="00DC31DC" w:rsidRDefault="00A0406A" w:rsidP="005C05CC">
            <w:pPr>
              <w:pStyle w:val="ListParagraph"/>
              <w:ind w:left="0"/>
              <w:rPr>
                <w:b/>
                <w:sz w:val="24"/>
                <w:szCs w:val="24"/>
                <w:u w:val="single"/>
              </w:rPr>
            </w:pPr>
            <w:r>
              <w:rPr>
                <w:b/>
                <w:sz w:val="24"/>
                <w:szCs w:val="24"/>
                <w:u w:val="single"/>
              </w:rPr>
              <w:t>Direct Debit:</w:t>
            </w:r>
          </w:p>
        </w:tc>
        <w:tc>
          <w:tcPr>
            <w:tcW w:w="1899" w:type="dxa"/>
          </w:tcPr>
          <w:p w:rsidR="00D8609D" w:rsidRPr="00291266" w:rsidRDefault="00D8609D"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8609D" w:rsidRPr="00291266" w:rsidTr="0083492F">
        <w:trPr>
          <w:trHeight w:val="108"/>
        </w:trPr>
        <w:tc>
          <w:tcPr>
            <w:tcW w:w="7598" w:type="dxa"/>
            <w:gridSpan w:val="2"/>
          </w:tcPr>
          <w:p w:rsidR="00D8609D" w:rsidRPr="00543E59" w:rsidRDefault="00A0406A" w:rsidP="00D8609D">
            <w:pPr>
              <w:pStyle w:val="ListParagraph"/>
              <w:ind w:left="0"/>
              <w:rPr>
                <w:sz w:val="24"/>
                <w:szCs w:val="24"/>
              </w:rPr>
            </w:pPr>
            <w:r w:rsidRPr="00D9608B">
              <w:rPr>
                <w:b/>
                <w:sz w:val="24"/>
                <w:szCs w:val="24"/>
              </w:rPr>
              <w:t>Southern Electric</w:t>
            </w:r>
            <w:r w:rsidR="00D9608B" w:rsidRPr="00D9608B">
              <w:rPr>
                <w:b/>
                <w:sz w:val="24"/>
                <w:szCs w:val="24"/>
              </w:rPr>
              <w:t>:</w:t>
            </w:r>
            <w:r w:rsidR="00D9608B">
              <w:rPr>
                <w:sz w:val="24"/>
                <w:szCs w:val="24"/>
              </w:rPr>
              <w:t xml:space="preserve"> </w:t>
            </w:r>
            <w:r w:rsidR="00D9608B" w:rsidRPr="00D9608B">
              <w:rPr>
                <w:sz w:val="20"/>
                <w:szCs w:val="20"/>
              </w:rPr>
              <w:t>Electricity for Appleton Sportsfield</w:t>
            </w:r>
          </w:p>
        </w:tc>
        <w:tc>
          <w:tcPr>
            <w:tcW w:w="1899" w:type="dxa"/>
          </w:tcPr>
          <w:p w:rsidR="00D8609D" w:rsidRPr="00D8609D" w:rsidRDefault="00A0406A" w:rsidP="00543E59">
            <w:pPr>
              <w:jc w:val="center"/>
              <w:rPr>
                <w:sz w:val="24"/>
                <w:szCs w:val="24"/>
              </w:rPr>
            </w:pPr>
            <w:r>
              <w:rPr>
                <w:sz w:val="24"/>
                <w:szCs w:val="24"/>
              </w:rPr>
              <w:t>£66.04</w:t>
            </w:r>
          </w:p>
        </w:tc>
      </w:tr>
      <w:tr w:rsidR="005D5889" w:rsidRPr="00291266" w:rsidTr="0083492F">
        <w:trPr>
          <w:trHeight w:val="108"/>
        </w:trPr>
        <w:tc>
          <w:tcPr>
            <w:tcW w:w="7598" w:type="dxa"/>
            <w:gridSpan w:val="2"/>
          </w:tcPr>
          <w:p w:rsidR="005D5889" w:rsidRPr="005D5889" w:rsidRDefault="006A192B" w:rsidP="00D8609D">
            <w:pPr>
              <w:pStyle w:val="ListParagraph"/>
              <w:ind w:left="0"/>
              <w:rPr>
                <w:sz w:val="24"/>
                <w:szCs w:val="24"/>
              </w:rPr>
            </w:pPr>
            <w:r w:rsidRPr="00D9608B">
              <w:rPr>
                <w:b/>
                <w:sz w:val="24"/>
                <w:szCs w:val="24"/>
              </w:rPr>
              <w:t>Thames Water:</w:t>
            </w:r>
            <w:r>
              <w:rPr>
                <w:sz w:val="24"/>
                <w:szCs w:val="24"/>
              </w:rPr>
              <w:t xml:space="preserve"> </w:t>
            </w:r>
            <w:r w:rsidR="00D9608B" w:rsidRPr="00D9608B">
              <w:rPr>
                <w:sz w:val="20"/>
                <w:szCs w:val="20"/>
              </w:rPr>
              <w:t>Water for Appleton Sportsfield</w:t>
            </w:r>
          </w:p>
        </w:tc>
        <w:tc>
          <w:tcPr>
            <w:tcW w:w="1899" w:type="dxa"/>
          </w:tcPr>
          <w:p w:rsidR="005D5889" w:rsidRDefault="006A192B" w:rsidP="00543E59">
            <w:pPr>
              <w:jc w:val="center"/>
              <w:rPr>
                <w:sz w:val="24"/>
                <w:szCs w:val="24"/>
              </w:rPr>
            </w:pPr>
            <w:r>
              <w:rPr>
                <w:sz w:val="24"/>
                <w:szCs w:val="24"/>
              </w:rPr>
              <w:t>£39.98</w:t>
            </w:r>
          </w:p>
        </w:tc>
      </w:tr>
      <w:tr w:rsidR="006A192B" w:rsidRPr="00291266" w:rsidTr="0083492F">
        <w:trPr>
          <w:trHeight w:val="108"/>
        </w:trPr>
        <w:tc>
          <w:tcPr>
            <w:tcW w:w="7598" w:type="dxa"/>
            <w:gridSpan w:val="2"/>
          </w:tcPr>
          <w:p w:rsidR="006A192B" w:rsidRPr="00DC31DC" w:rsidRDefault="006A192B" w:rsidP="00D61ADB">
            <w:pPr>
              <w:pStyle w:val="ListParagraph"/>
              <w:ind w:left="0"/>
              <w:rPr>
                <w:b/>
                <w:sz w:val="24"/>
                <w:szCs w:val="24"/>
                <w:u w:val="single"/>
              </w:rPr>
            </w:pPr>
            <w:r>
              <w:rPr>
                <w:b/>
                <w:sz w:val="24"/>
                <w:szCs w:val="24"/>
                <w:u w:val="single"/>
              </w:rPr>
              <w:lastRenderedPageBreak/>
              <w:t>Income received:</w:t>
            </w:r>
          </w:p>
        </w:tc>
        <w:tc>
          <w:tcPr>
            <w:tcW w:w="1899" w:type="dxa"/>
          </w:tcPr>
          <w:p w:rsidR="006A192B" w:rsidRPr="00291266" w:rsidRDefault="006A192B" w:rsidP="00D6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83492F">
        <w:trPr>
          <w:trHeight w:val="108"/>
        </w:trPr>
        <w:tc>
          <w:tcPr>
            <w:tcW w:w="7598" w:type="dxa"/>
            <w:gridSpan w:val="2"/>
          </w:tcPr>
          <w:p w:rsidR="006A192B" w:rsidRPr="00543E59" w:rsidRDefault="006A192B" w:rsidP="00D61ADB">
            <w:pPr>
              <w:pStyle w:val="ListParagraph"/>
              <w:ind w:left="0"/>
              <w:rPr>
                <w:sz w:val="24"/>
                <w:szCs w:val="24"/>
              </w:rPr>
            </w:pPr>
            <w:r w:rsidRPr="00D9608B">
              <w:rPr>
                <w:b/>
                <w:sz w:val="24"/>
                <w:szCs w:val="24"/>
              </w:rPr>
              <w:t>Appleton Cricket Club:</w:t>
            </w:r>
            <w:r>
              <w:rPr>
                <w:sz w:val="24"/>
                <w:szCs w:val="24"/>
              </w:rPr>
              <w:t xml:space="preserve"> </w:t>
            </w:r>
            <w:r w:rsidRPr="00D9608B">
              <w:rPr>
                <w:sz w:val="20"/>
                <w:szCs w:val="20"/>
              </w:rPr>
              <w:t>subletting the sportsfield grounds</w:t>
            </w:r>
          </w:p>
        </w:tc>
        <w:tc>
          <w:tcPr>
            <w:tcW w:w="1899" w:type="dxa"/>
          </w:tcPr>
          <w:p w:rsidR="006A192B" w:rsidRPr="00D8609D" w:rsidRDefault="006A192B" w:rsidP="00D61ADB">
            <w:pPr>
              <w:jc w:val="center"/>
              <w:rPr>
                <w:sz w:val="24"/>
                <w:szCs w:val="24"/>
              </w:rPr>
            </w:pPr>
            <w:r>
              <w:rPr>
                <w:sz w:val="24"/>
                <w:szCs w:val="24"/>
              </w:rPr>
              <w:t>£175</w:t>
            </w:r>
          </w:p>
        </w:tc>
      </w:tr>
      <w:tr w:rsidR="006A192B" w:rsidRPr="00291266" w:rsidTr="00D9608B">
        <w:trPr>
          <w:trHeight w:val="307"/>
        </w:trPr>
        <w:tc>
          <w:tcPr>
            <w:tcW w:w="7598" w:type="dxa"/>
            <w:gridSpan w:val="2"/>
          </w:tcPr>
          <w:p w:rsidR="006A192B" w:rsidRPr="005D5889" w:rsidRDefault="00B105B7" w:rsidP="00D9608B">
            <w:pPr>
              <w:pStyle w:val="ListParagraph"/>
              <w:ind w:left="0"/>
              <w:rPr>
                <w:sz w:val="24"/>
                <w:szCs w:val="24"/>
              </w:rPr>
            </w:pPr>
            <w:r w:rsidRPr="00D9608B">
              <w:rPr>
                <w:b/>
                <w:sz w:val="24"/>
                <w:szCs w:val="24"/>
              </w:rPr>
              <w:t>Appleton Quest</w:t>
            </w:r>
            <w:r w:rsidR="00D9608B" w:rsidRPr="00D9608B">
              <w:rPr>
                <w:b/>
                <w:sz w:val="24"/>
                <w:szCs w:val="24"/>
              </w:rPr>
              <w:t>:</w:t>
            </w:r>
            <w:r w:rsidR="00D9608B">
              <w:rPr>
                <w:sz w:val="24"/>
                <w:szCs w:val="24"/>
              </w:rPr>
              <w:t xml:space="preserve"> </w:t>
            </w:r>
            <w:r w:rsidR="00D9608B" w:rsidRPr="00D9608B">
              <w:rPr>
                <w:sz w:val="20"/>
                <w:szCs w:val="20"/>
              </w:rPr>
              <w:t>Proceeds from fundraising event</w:t>
            </w:r>
            <w:bookmarkStart w:id="0" w:name="_GoBack"/>
            <w:bookmarkEnd w:id="0"/>
          </w:p>
        </w:tc>
        <w:tc>
          <w:tcPr>
            <w:tcW w:w="1899" w:type="dxa"/>
          </w:tcPr>
          <w:p w:rsidR="006A192B" w:rsidRDefault="00B105B7" w:rsidP="00D61ADB">
            <w:pPr>
              <w:jc w:val="center"/>
              <w:rPr>
                <w:sz w:val="24"/>
                <w:szCs w:val="24"/>
              </w:rPr>
            </w:pPr>
            <w:r>
              <w:rPr>
                <w:sz w:val="24"/>
                <w:szCs w:val="24"/>
              </w:rPr>
              <w:t>£</w:t>
            </w:r>
            <w:r w:rsidR="00AA059C">
              <w:rPr>
                <w:sz w:val="24"/>
                <w:szCs w:val="24"/>
              </w:rPr>
              <w:t>433.11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79657B" w:rsidRDefault="0079657B" w:rsidP="0079657B">
      <w:pPr>
        <w:pStyle w:val="ListParagraph"/>
        <w:numPr>
          <w:ilvl w:val="0"/>
          <w:numId w:val="5"/>
        </w:numPr>
        <w:rPr>
          <w:b/>
          <w:sz w:val="20"/>
          <w:szCs w:val="20"/>
        </w:rPr>
      </w:pPr>
      <w:r w:rsidRPr="0079657B">
        <w:rPr>
          <w:sz w:val="20"/>
          <w:szCs w:val="20"/>
        </w:rPr>
        <w:t>Letter from Vale of White Horse District Council regarding precept 2017/18</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BE6929">
        <w:rPr>
          <w:sz w:val="20"/>
          <w:szCs w:val="20"/>
        </w:rPr>
        <w:t>9</w:t>
      </w:r>
      <w:r w:rsidR="00BE6929" w:rsidRPr="00BE6929">
        <w:rPr>
          <w:sz w:val="20"/>
          <w:szCs w:val="20"/>
          <w:vertAlign w:val="superscript"/>
        </w:rPr>
        <w:t>th</w:t>
      </w:r>
      <w:r w:rsidR="00BE6929">
        <w:rPr>
          <w:sz w:val="20"/>
          <w:szCs w:val="20"/>
        </w:rPr>
        <w:t xml:space="preserve"> January 2017</w:t>
      </w:r>
      <w:r w:rsidR="004809F1" w:rsidRPr="00732C44">
        <w:rPr>
          <w:sz w:val="20"/>
          <w:szCs w:val="20"/>
        </w:rPr>
        <w:t xml:space="preserve"> </w:t>
      </w:r>
      <w:r w:rsidRPr="00732C44">
        <w:rPr>
          <w:sz w:val="20"/>
          <w:szCs w:val="20"/>
        </w:rPr>
        <w:t>at 7:15 in the village Hall.</w:t>
      </w:r>
    </w:p>
    <w:p w:rsidR="0015715B" w:rsidRDefault="0015715B" w:rsidP="00EE6E2C">
      <w:pPr>
        <w:pStyle w:val="ListParagraph"/>
        <w:ind w:left="0"/>
        <w:rPr>
          <w:b/>
          <w:bCs/>
          <w:i/>
          <w:sz w:val="20"/>
          <w:szCs w:val="20"/>
          <w:lang w:val="en-US"/>
        </w:rPr>
      </w:pPr>
    </w:p>
    <w:p w:rsidR="00732C44" w:rsidRPr="00732C44" w:rsidRDefault="00732C44" w:rsidP="00EE6E2C">
      <w:pPr>
        <w:pStyle w:val="ListParagraph"/>
        <w:ind w:left="0"/>
        <w:rPr>
          <w:b/>
          <w:bCs/>
          <w:i/>
          <w:sz w:val="20"/>
          <w:szCs w:val="20"/>
          <w:lang w:val="en-US"/>
        </w:rPr>
      </w:pPr>
    </w:p>
    <w:p w:rsidR="00B6607A" w:rsidRPr="00732C44"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 xml:space="preserve">The national rules about disclosable pecuniary interests are set out in Chapter 7 of the Localism Act 2011 and in the secondary legislation made under the Act, particularly in The Relevant Authorities (Disclosable Pecuniary Interests) </w:t>
      </w:r>
      <w:proofErr w:type="gramStart"/>
      <w:r w:rsidRPr="00EE6E2C">
        <w:rPr>
          <w:i/>
          <w:sz w:val="20"/>
          <w:szCs w:val="20"/>
          <w:lang w:val="en-US"/>
        </w:rPr>
        <w:t>Regulations 2012 (S.I 2012/1464).</w:t>
      </w:r>
      <w:proofErr w:type="gramEnd"/>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92" w:rsidRDefault="00F27D92" w:rsidP="00237123">
      <w:pPr>
        <w:spacing w:after="0" w:line="240" w:lineRule="auto"/>
      </w:pPr>
      <w:r>
        <w:separator/>
      </w:r>
    </w:p>
  </w:endnote>
  <w:endnote w:type="continuationSeparator" w:id="0">
    <w:p w:rsidR="00F27D92" w:rsidRDefault="00F27D9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92" w:rsidRDefault="00F27D92" w:rsidP="00237123">
      <w:pPr>
        <w:spacing w:after="0" w:line="240" w:lineRule="auto"/>
      </w:pPr>
      <w:r>
        <w:separator/>
      </w:r>
    </w:p>
  </w:footnote>
  <w:footnote w:type="continuationSeparator" w:id="0">
    <w:p w:rsidR="00F27D92" w:rsidRDefault="00F27D9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DB" w:rsidRPr="00454205" w:rsidRDefault="00D61ADB"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61ADB" w:rsidRPr="00454205" w:rsidRDefault="00D61ADB"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D61ADB" w:rsidRPr="002C24BF" w:rsidRDefault="00D61ADB"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A0961F38"/>
    <w:lvl w:ilvl="0" w:tplc="238C39C4">
      <w:start w:val="173"/>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714F7"/>
    <w:rsid w:val="00072155"/>
    <w:rsid w:val="00076516"/>
    <w:rsid w:val="00087041"/>
    <w:rsid w:val="0009171E"/>
    <w:rsid w:val="00095A27"/>
    <w:rsid w:val="000C4FBB"/>
    <w:rsid w:val="000D4A7C"/>
    <w:rsid w:val="000D5216"/>
    <w:rsid w:val="000E08BB"/>
    <w:rsid w:val="000F089D"/>
    <w:rsid w:val="000F4B6E"/>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D73E4"/>
    <w:rsid w:val="001E3961"/>
    <w:rsid w:val="001E4A24"/>
    <w:rsid w:val="001F0703"/>
    <w:rsid w:val="001F3234"/>
    <w:rsid w:val="00200421"/>
    <w:rsid w:val="00206357"/>
    <w:rsid w:val="0021048A"/>
    <w:rsid w:val="00211FB5"/>
    <w:rsid w:val="002166C1"/>
    <w:rsid w:val="0022290B"/>
    <w:rsid w:val="00227031"/>
    <w:rsid w:val="00237123"/>
    <w:rsid w:val="00237323"/>
    <w:rsid w:val="00244903"/>
    <w:rsid w:val="00245E6C"/>
    <w:rsid w:val="00246555"/>
    <w:rsid w:val="002545C6"/>
    <w:rsid w:val="0025631B"/>
    <w:rsid w:val="00261714"/>
    <w:rsid w:val="00262AE8"/>
    <w:rsid w:val="00267065"/>
    <w:rsid w:val="002726F9"/>
    <w:rsid w:val="002740F3"/>
    <w:rsid w:val="00275560"/>
    <w:rsid w:val="0028317A"/>
    <w:rsid w:val="00284656"/>
    <w:rsid w:val="002905A5"/>
    <w:rsid w:val="00291266"/>
    <w:rsid w:val="00292D86"/>
    <w:rsid w:val="002A15AE"/>
    <w:rsid w:val="002A34D6"/>
    <w:rsid w:val="002A4F6B"/>
    <w:rsid w:val="002A55C1"/>
    <w:rsid w:val="002B7790"/>
    <w:rsid w:val="002B7CC9"/>
    <w:rsid w:val="002C24BF"/>
    <w:rsid w:val="002C3048"/>
    <w:rsid w:val="002C57A4"/>
    <w:rsid w:val="002C77D7"/>
    <w:rsid w:val="002D4D44"/>
    <w:rsid w:val="002E65A6"/>
    <w:rsid w:val="002E6916"/>
    <w:rsid w:val="002F01A8"/>
    <w:rsid w:val="002F0569"/>
    <w:rsid w:val="00302D7E"/>
    <w:rsid w:val="003040CC"/>
    <w:rsid w:val="00311AD1"/>
    <w:rsid w:val="00314AC8"/>
    <w:rsid w:val="00323C60"/>
    <w:rsid w:val="00324B51"/>
    <w:rsid w:val="00327A09"/>
    <w:rsid w:val="0033096C"/>
    <w:rsid w:val="00341375"/>
    <w:rsid w:val="00350CE1"/>
    <w:rsid w:val="00352543"/>
    <w:rsid w:val="00384211"/>
    <w:rsid w:val="003E5D75"/>
    <w:rsid w:val="003F074B"/>
    <w:rsid w:val="003F3839"/>
    <w:rsid w:val="003F386B"/>
    <w:rsid w:val="004033DD"/>
    <w:rsid w:val="004035F2"/>
    <w:rsid w:val="004175A7"/>
    <w:rsid w:val="004219AB"/>
    <w:rsid w:val="004277F8"/>
    <w:rsid w:val="004360E7"/>
    <w:rsid w:val="00436A74"/>
    <w:rsid w:val="00436B35"/>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5C3"/>
    <w:rsid w:val="00507F86"/>
    <w:rsid w:val="00515478"/>
    <w:rsid w:val="0054193F"/>
    <w:rsid w:val="00543E59"/>
    <w:rsid w:val="00550609"/>
    <w:rsid w:val="005656D7"/>
    <w:rsid w:val="00582A2C"/>
    <w:rsid w:val="00583D6D"/>
    <w:rsid w:val="00596E33"/>
    <w:rsid w:val="005A0ACA"/>
    <w:rsid w:val="005A0BDF"/>
    <w:rsid w:val="005A25E6"/>
    <w:rsid w:val="005A33B4"/>
    <w:rsid w:val="005B163E"/>
    <w:rsid w:val="005C05CC"/>
    <w:rsid w:val="005C1E30"/>
    <w:rsid w:val="005D2A19"/>
    <w:rsid w:val="005D5889"/>
    <w:rsid w:val="005D68BF"/>
    <w:rsid w:val="005D7502"/>
    <w:rsid w:val="005F276C"/>
    <w:rsid w:val="00601216"/>
    <w:rsid w:val="00604513"/>
    <w:rsid w:val="00613909"/>
    <w:rsid w:val="00621912"/>
    <w:rsid w:val="00622B63"/>
    <w:rsid w:val="00631EA6"/>
    <w:rsid w:val="0064376F"/>
    <w:rsid w:val="00646EB4"/>
    <w:rsid w:val="006548A0"/>
    <w:rsid w:val="006557F1"/>
    <w:rsid w:val="00682E4C"/>
    <w:rsid w:val="006A192B"/>
    <w:rsid w:val="006A4535"/>
    <w:rsid w:val="006B160F"/>
    <w:rsid w:val="006B6CC7"/>
    <w:rsid w:val="006C0F39"/>
    <w:rsid w:val="006C3B0C"/>
    <w:rsid w:val="006D4708"/>
    <w:rsid w:val="006E5E90"/>
    <w:rsid w:val="006F0520"/>
    <w:rsid w:val="007115F9"/>
    <w:rsid w:val="007130F9"/>
    <w:rsid w:val="00716571"/>
    <w:rsid w:val="00721AD6"/>
    <w:rsid w:val="00732C44"/>
    <w:rsid w:val="00746E41"/>
    <w:rsid w:val="00750A92"/>
    <w:rsid w:val="00751016"/>
    <w:rsid w:val="00756639"/>
    <w:rsid w:val="0076063E"/>
    <w:rsid w:val="0076352C"/>
    <w:rsid w:val="00770509"/>
    <w:rsid w:val="00790DD0"/>
    <w:rsid w:val="007956F7"/>
    <w:rsid w:val="0079657B"/>
    <w:rsid w:val="007A7D98"/>
    <w:rsid w:val="007C0A01"/>
    <w:rsid w:val="007C2BA6"/>
    <w:rsid w:val="007C478C"/>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7C73"/>
    <w:rsid w:val="00852E39"/>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A10B9"/>
    <w:rsid w:val="009B11AD"/>
    <w:rsid w:val="009B3E49"/>
    <w:rsid w:val="009B52E7"/>
    <w:rsid w:val="009C49E5"/>
    <w:rsid w:val="009D5E27"/>
    <w:rsid w:val="009E22B5"/>
    <w:rsid w:val="009F21DB"/>
    <w:rsid w:val="009F6799"/>
    <w:rsid w:val="009F7D22"/>
    <w:rsid w:val="00A022A0"/>
    <w:rsid w:val="00A0406A"/>
    <w:rsid w:val="00A166C0"/>
    <w:rsid w:val="00A27EEF"/>
    <w:rsid w:val="00A32B4E"/>
    <w:rsid w:val="00A467D2"/>
    <w:rsid w:val="00A46F26"/>
    <w:rsid w:val="00A50B84"/>
    <w:rsid w:val="00A74599"/>
    <w:rsid w:val="00A86CE7"/>
    <w:rsid w:val="00A87FA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F46E5"/>
    <w:rsid w:val="00AF653F"/>
    <w:rsid w:val="00AF785D"/>
    <w:rsid w:val="00B03BFD"/>
    <w:rsid w:val="00B105B7"/>
    <w:rsid w:val="00B1159C"/>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A7BE2"/>
    <w:rsid w:val="00BB01A3"/>
    <w:rsid w:val="00BB2B04"/>
    <w:rsid w:val="00BB37EE"/>
    <w:rsid w:val="00BD0959"/>
    <w:rsid w:val="00BE6929"/>
    <w:rsid w:val="00BF170F"/>
    <w:rsid w:val="00BF54C7"/>
    <w:rsid w:val="00BF7728"/>
    <w:rsid w:val="00C0369C"/>
    <w:rsid w:val="00C12F46"/>
    <w:rsid w:val="00C16FD8"/>
    <w:rsid w:val="00C351E3"/>
    <w:rsid w:val="00C363EC"/>
    <w:rsid w:val="00C37836"/>
    <w:rsid w:val="00C47BB8"/>
    <w:rsid w:val="00C52B55"/>
    <w:rsid w:val="00C611E5"/>
    <w:rsid w:val="00C71C88"/>
    <w:rsid w:val="00C86F3E"/>
    <w:rsid w:val="00C902E6"/>
    <w:rsid w:val="00CA25E7"/>
    <w:rsid w:val="00CA2B9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0D78"/>
    <w:rsid w:val="00D57F8A"/>
    <w:rsid w:val="00D61662"/>
    <w:rsid w:val="00D61ADB"/>
    <w:rsid w:val="00D67921"/>
    <w:rsid w:val="00D7706C"/>
    <w:rsid w:val="00D83DC9"/>
    <w:rsid w:val="00D8609D"/>
    <w:rsid w:val="00D909A7"/>
    <w:rsid w:val="00D95860"/>
    <w:rsid w:val="00D9608B"/>
    <w:rsid w:val="00DA018A"/>
    <w:rsid w:val="00DA0E11"/>
    <w:rsid w:val="00DA46FB"/>
    <w:rsid w:val="00DA6746"/>
    <w:rsid w:val="00DB51CE"/>
    <w:rsid w:val="00DC116C"/>
    <w:rsid w:val="00DC31DC"/>
    <w:rsid w:val="00DD5F23"/>
    <w:rsid w:val="00DF1766"/>
    <w:rsid w:val="00DF2EC9"/>
    <w:rsid w:val="00DF6524"/>
    <w:rsid w:val="00E11168"/>
    <w:rsid w:val="00E12D39"/>
    <w:rsid w:val="00E30E44"/>
    <w:rsid w:val="00E3452D"/>
    <w:rsid w:val="00E4293B"/>
    <w:rsid w:val="00E5704C"/>
    <w:rsid w:val="00E579F0"/>
    <w:rsid w:val="00E919F2"/>
    <w:rsid w:val="00EA0AEC"/>
    <w:rsid w:val="00EA6EF9"/>
    <w:rsid w:val="00EB334F"/>
    <w:rsid w:val="00EB48D5"/>
    <w:rsid w:val="00EB5C59"/>
    <w:rsid w:val="00EC4564"/>
    <w:rsid w:val="00EE6E2C"/>
    <w:rsid w:val="00EF127E"/>
    <w:rsid w:val="00F054A1"/>
    <w:rsid w:val="00F11129"/>
    <w:rsid w:val="00F275DA"/>
    <w:rsid w:val="00F27D92"/>
    <w:rsid w:val="00F573A0"/>
    <w:rsid w:val="00F612B1"/>
    <w:rsid w:val="00F839D1"/>
    <w:rsid w:val="00F83C74"/>
    <w:rsid w:val="00F84651"/>
    <w:rsid w:val="00F85F38"/>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834A-DE5D-4655-8E64-7AA4FB01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9</cp:revision>
  <cp:lastPrinted>2016-11-10T10:46:00Z</cp:lastPrinted>
  <dcterms:created xsi:type="dcterms:W3CDTF">2016-11-14T10:02:00Z</dcterms:created>
  <dcterms:modified xsi:type="dcterms:W3CDTF">2016-12-06T14:30:00Z</dcterms:modified>
</cp:coreProperties>
</file>